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C" w:rsidRPr="0064288C" w:rsidRDefault="0064288C" w:rsidP="0064288C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64288C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SMOOTHIE AUX CANNEBERGES ET PETITS FRUITS</w:t>
      </w:r>
      <w:r w:rsidRPr="0064288C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br/>
      </w: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1 pomme coupée, épépinée (garder la pelure si biologique</w:t>
      </w:r>
      <w:proofErr w:type="gramStart"/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)</w:t>
      </w:r>
      <w:proofErr w:type="gramEnd"/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1 branche de céleri tranchée</w:t>
      </w: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½ tasse (125ml) de canneberges fraîches ou congelées</w:t>
      </w: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½ tasse (125ml) de fraises tranchées fraîches, bleuets sauvages congelés ou congelées ou autres petits fruits</w:t>
      </w: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1 c. à table (15ml) de sirop d’érable</w:t>
      </w:r>
    </w:p>
    <w:p w:rsidR="0064288C" w:rsidRPr="0064288C" w:rsidRDefault="0064288C" w:rsidP="0064288C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1 poignée d’épinard frais</w:t>
      </w: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Eau de coco, ¾ tasse (190ml) ou plus pour la consistance désirée</w:t>
      </w:r>
    </w:p>
    <w:p w:rsidR="0064288C" w:rsidRPr="0064288C" w:rsidRDefault="0064288C" w:rsidP="0064288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64288C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br/>
        <w:t>Le tout au mélangeur jusqu’à consistance crémeuse</w:t>
      </w:r>
    </w:p>
    <w:p w:rsidR="0008206D" w:rsidRPr="0064288C" w:rsidRDefault="0008206D">
      <w:pPr>
        <w:rPr>
          <w:lang w:val="fr-CA"/>
        </w:rPr>
      </w:pPr>
      <w:bookmarkStart w:id="0" w:name="_GoBack"/>
      <w:bookmarkEnd w:id="0"/>
    </w:p>
    <w:sectPr w:rsidR="0008206D" w:rsidRPr="006428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8C"/>
    <w:rsid w:val="0008206D"/>
    <w:rsid w:val="006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AE9A7-5E32-4CC7-90D4-F2F65EBE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2022-10-11T23:38:00Z</dcterms:created>
  <dcterms:modified xsi:type="dcterms:W3CDTF">2022-10-11T23:40:00Z</dcterms:modified>
</cp:coreProperties>
</file>